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3B72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4F4F3B73" w14:textId="77777777" w:rsidR="003D6C48" w:rsidRDefault="003D6C48" w:rsidP="003D6C48"/>
    <w:p w14:paraId="4F4F3B74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4F4F3BA8" wp14:editId="4F4F3BA9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4F4F3BAA" wp14:editId="4F4F3BAB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3BC6" w14:textId="1B41DC1B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3B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4F4F3BC6" w14:textId="1B41DC1B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4F3B75" w14:textId="77777777" w:rsidR="000D008B" w:rsidRDefault="000D008B" w:rsidP="005C7525">
      <w:pPr>
        <w:jc w:val="left"/>
        <w:rPr>
          <w:sz w:val="22"/>
        </w:rPr>
      </w:pPr>
    </w:p>
    <w:p w14:paraId="4F4F3B76" w14:textId="77777777" w:rsidR="000D008B" w:rsidRDefault="000D008B" w:rsidP="005C7525">
      <w:pPr>
        <w:jc w:val="left"/>
        <w:rPr>
          <w:sz w:val="22"/>
        </w:rPr>
      </w:pPr>
    </w:p>
    <w:p w14:paraId="4F4F3B77" w14:textId="77777777" w:rsidR="000D008B" w:rsidRDefault="000D008B" w:rsidP="005C7525">
      <w:pPr>
        <w:jc w:val="left"/>
        <w:rPr>
          <w:sz w:val="22"/>
        </w:rPr>
      </w:pPr>
    </w:p>
    <w:p w14:paraId="4F4F3B78" w14:textId="77777777" w:rsidR="000D008B" w:rsidRDefault="000D008B" w:rsidP="005C7525">
      <w:pPr>
        <w:jc w:val="left"/>
        <w:rPr>
          <w:sz w:val="22"/>
        </w:rPr>
      </w:pPr>
    </w:p>
    <w:p w14:paraId="4F4F3B79" w14:textId="77777777" w:rsidR="000D008B" w:rsidRDefault="000D008B" w:rsidP="005C7525">
      <w:pPr>
        <w:jc w:val="left"/>
        <w:rPr>
          <w:sz w:val="22"/>
        </w:rPr>
      </w:pPr>
    </w:p>
    <w:p w14:paraId="4F4F3B7A" w14:textId="77777777" w:rsidR="00305DE1" w:rsidRDefault="00305DE1" w:rsidP="005C7525">
      <w:pPr>
        <w:jc w:val="left"/>
        <w:rPr>
          <w:sz w:val="22"/>
        </w:rPr>
      </w:pPr>
    </w:p>
    <w:p w14:paraId="4F4F3B7B" w14:textId="77777777" w:rsidR="00305DE1" w:rsidRDefault="00305DE1" w:rsidP="005C7525">
      <w:pPr>
        <w:jc w:val="left"/>
        <w:rPr>
          <w:sz w:val="22"/>
        </w:rPr>
      </w:pPr>
    </w:p>
    <w:p w14:paraId="4F4F3B7C" w14:textId="77777777" w:rsidR="00D57137" w:rsidRDefault="00D57137">
      <w:pPr>
        <w:rPr>
          <w:szCs w:val="24"/>
        </w:rPr>
      </w:pPr>
    </w:p>
    <w:p w14:paraId="4F4F3B7D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4F4F3B80" w14:textId="77777777" w:rsidTr="00EF7493">
        <w:tc>
          <w:tcPr>
            <w:tcW w:w="5387" w:type="dxa"/>
          </w:tcPr>
          <w:p w14:paraId="4F4F3B7E" w14:textId="008732BD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DB5594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DB5594">
              <w:rPr>
                <w:rFonts w:ascii="Times New Roman" w:hAnsi="Times New Roman" w:cs="Times New Roman"/>
                <w:szCs w:val="24"/>
              </w:rPr>
              <w:t xml:space="preserve">Snoob Resto OÜ 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4F4F3B7F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4F4F3B83" w14:textId="77777777" w:rsidTr="00EF7493">
        <w:tc>
          <w:tcPr>
            <w:tcW w:w="5387" w:type="dxa"/>
          </w:tcPr>
          <w:p w14:paraId="4F4F3B81" w14:textId="14FF4225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DB5594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DB5594">
              <w:rPr>
                <w:rFonts w:ascii="Times New Roman" w:hAnsi="Times New Roman" w:cs="Times New Roman"/>
                <w:szCs w:val="24"/>
              </w:rPr>
              <w:t xml:space="preserve">resto@snoob.ee 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4F4F3B82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4F4F3B86" w14:textId="77777777" w:rsidTr="00EF7493">
        <w:tc>
          <w:tcPr>
            <w:tcW w:w="5387" w:type="dxa"/>
          </w:tcPr>
          <w:p w14:paraId="4F4F3B84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4F4F3B85" w14:textId="39CFF1DA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DB5594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DB5594">
              <w:rPr>
                <w:rFonts w:ascii="Times New Roman" w:hAnsi="Times New Roman" w:cs="Times New Roman"/>
                <w:szCs w:val="24"/>
              </w:rPr>
              <w:t>15.12.2025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DB5594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DB5594">
              <w:rPr>
                <w:rFonts w:ascii="Times New Roman" w:hAnsi="Times New Roman" w:cs="Times New Roman"/>
                <w:szCs w:val="24"/>
              </w:rPr>
              <w:t>7-4/134-1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4F4F3B87" w14:textId="77777777" w:rsidR="00D57137" w:rsidRDefault="00D57137">
      <w:pPr>
        <w:rPr>
          <w:szCs w:val="24"/>
        </w:rPr>
      </w:pPr>
    </w:p>
    <w:p w14:paraId="4F4F3B88" w14:textId="77777777" w:rsidR="00D57137" w:rsidRDefault="00D57137">
      <w:pPr>
        <w:rPr>
          <w:szCs w:val="24"/>
        </w:rPr>
      </w:pPr>
    </w:p>
    <w:p w14:paraId="4F4F3B89" w14:textId="77777777" w:rsidR="00D57137" w:rsidRDefault="00D57137">
      <w:pPr>
        <w:rPr>
          <w:szCs w:val="24"/>
        </w:rPr>
      </w:pPr>
    </w:p>
    <w:p w14:paraId="4F4F3B8A" w14:textId="710B9D08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DB5594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DB5594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4F4F3B8B" w14:textId="77777777" w:rsidR="007B7ACA" w:rsidRDefault="007B7ACA"/>
    <w:p w14:paraId="4F4F3B8C" w14:textId="77777777" w:rsidR="009A2CB8" w:rsidRDefault="009A2CB8"/>
    <w:p w14:paraId="7AA05165" w14:textId="7E184E0D" w:rsidR="003F7941" w:rsidRPr="003F7941" w:rsidRDefault="003F7941" w:rsidP="003F7941">
      <w:pPr>
        <w:pStyle w:val="BodyText"/>
        <w:rPr>
          <w:color w:val="000000"/>
          <w:szCs w:val="24"/>
          <w:lang w:eastAsia="et-EE"/>
        </w:rPr>
      </w:pPr>
      <w:r w:rsidRPr="003F7941">
        <w:rPr>
          <w:color w:val="000000"/>
          <w:szCs w:val="24"/>
          <w:lang w:eastAsia="et-EE"/>
        </w:rPr>
        <w:t xml:space="preserve">Seoses 16.12.2025 toimuva meeskonnaüritusega </w:t>
      </w:r>
      <w:r w:rsidR="007801D7">
        <w:rPr>
          <w:color w:val="000000"/>
          <w:szCs w:val="24"/>
          <w:lang w:eastAsia="et-EE"/>
        </w:rPr>
        <w:t>Snoob</w:t>
      </w:r>
      <w:r w:rsidRPr="003F7941">
        <w:rPr>
          <w:color w:val="000000"/>
          <w:szCs w:val="24"/>
          <w:lang w:eastAsia="et-EE"/>
        </w:rPr>
        <w:t xml:space="preserve"> restoranis garanteerime arve tasumise osutatud teenuste eest (maksimaalselt summa 5</w:t>
      </w:r>
      <w:r w:rsidR="007801D7">
        <w:rPr>
          <w:color w:val="000000"/>
          <w:szCs w:val="24"/>
          <w:lang w:eastAsia="et-EE"/>
        </w:rPr>
        <w:t>0</w:t>
      </w:r>
      <w:r w:rsidRPr="003F7941">
        <w:rPr>
          <w:color w:val="000000"/>
          <w:szCs w:val="24"/>
          <w:lang w:eastAsia="et-EE"/>
        </w:rPr>
        <w:t xml:space="preserve">0€ (ilma käibemaksuta) ulatuses). </w:t>
      </w:r>
    </w:p>
    <w:p w14:paraId="735F8E3E" w14:textId="77777777" w:rsidR="003F7941" w:rsidRPr="003F7941" w:rsidRDefault="003F7941" w:rsidP="003F7941">
      <w:pPr>
        <w:pStyle w:val="BodyText"/>
        <w:rPr>
          <w:color w:val="000000"/>
          <w:szCs w:val="24"/>
          <w:lang w:eastAsia="et-EE"/>
        </w:rPr>
      </w:pPr>
      <w:r w:rsidRPr="003F7941">
        <w:rPr>
          <w:color w:val="000000"/>
          <w:szCs w:val="24"/>
          <w:lang w:eastAsia="et-EE"/>
        </w:rPr>
        <w:t>Palume arvele märkida maksetähtajaks 14 päeva ning edastada arve e-arve formaadis Fitek AS kaudu (</w:t>
      </w:r>
      <w:hyperlink r:id="rId14" w:history="1">
        <w:r w:rsidRPr="003F7941">
          <w:rPr>
            <w:rStyle w:val="Hyperlink"/>
            <w:szCs w:val="24"/>
            <w:lang w:eastAsia="et-EE"/>
          </w:rPr>
          <w:t>www.fitek.ee</w:t>
        </w:r>
      </w:hyperlink>
      <w:r w:rsidRPr="003F7941">
        <w:rPr>
          <w:color w:val="000000"/>
          <w:szCs w:val="24"/>
          <w:lang w:eastAsia="et-EE"/>
        </w:rPr>
        <w:t>), samuti palume arvele märkida kontaktisiku nimi.</w:t>
      </w:r>
    </w:p>
    <w:p w14:paraId="4F4F3B8F" w14:textId="77777777" w:rsidR="00E63F9E" w:rsidRDefault="00E63F9E">
      <w:pPr>
        <w:pStyle w:val="BodyText"/>
        <w:spacing w:before="120" w:after="0" w:line="240" w:lineRule="auto"/>
      </w:pPr>
    </w:p>
    <w:p w14:paraId="4F4F3B90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4F4F3B93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4F4F3B91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4F4F3B92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4F4F3B96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4F4F3B94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4F4F3B95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4F4F3B98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4F4F3B97" w14:textId="7EBC7EFD" w:rsidR="003B4276" w:rsidRDefault="00DB5594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Kärt Kinnas</w:t>
              </w:r>
            </w:fldSimple>
          </w:p>
        </w:tc>
      </w:tr>
      <w:tr w:rsidR="00D0735B" w14:paraId="4F4F3B9C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4F4F3B99" w14:textId="39E0A862" w:rsidR="00D0735B" w:rsidRDefault="00DB5594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peadirektori asetäitja inimeste ja kultuuri valdkonnas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4F4F3B9A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4F4F3B9B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4F4F3B9E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4F4F3B9D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4F4F3BA0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4F4F3B9F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4F4F3BA2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4F4F3BA1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4F4F3BA3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4F4F3BA4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4F4F3BA5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4F4F3BA6" w14:textId="45B52E75" w:rsidR="004D1EAE" w:rsidRDefault="00DB5594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Katre Vahtra</w:t>
        </w:r>
      </w:fldSimple>
      <w:r w:rsidR="005C7525">
        <w:t xml:space="preserve">, </w:t>
      </w:r>
      <w:fldSimple w:instr=" delta_ownerEmail  \* MERGEFORMAT">
        <w:r>
          <w:t>katre.vahtra@smit.ee</w:t>
        </w:r>
      </w:fldSimple>
    </w:p>
    <w:p w14:paraId="4F4F3BA7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3BAE" w14:textId="77777777" w:rsidR="009F3394" w:rsidRDefault="009F3394">
      <w:r>
        <w:separator/>
      </w:r>
    </w:p>
  </w:endnote>
  <w:endnote w:type="continuationSeparator" w:id="0">
    <w:p w14:paraId="4F4F3BAF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B4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F3BB5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B6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4F4F3BBE" w14:textId="77777777" w:rsidTr="005860F7">
      <w:trPr>
        <w:trHeight w:val="87"/>
      </w:trPr>
      <w:tc>
        <w:tcPr>
          <w:tcW w:w="5382" w:type="dxa"/>
        </w:tcPr>
        <w:p w14:paraId="4F4F3BB8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4F4F3BB9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4F4F3BBA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4F4F3BBB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4F4F3BBC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4F4F3BBD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4F4F3BBF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3BAC" w14:textId="77777777" w:rsidR="009F3394" w:rsidRDefault="009F3394">
      <w:r>
        <w:separator/>
      </w:r>
    </w:p>
  </w:footnote>
  <w:footnote w:type="continuationSeparator" w:id="0">
    <w:p w14:paraId="4F4F3BAD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B0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F3BB1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B2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4F4F3BB3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B7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3BC0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4F4F3BC1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D0499"/>
    <w:rsid w:val="001D6C8A"/>
    <w:rsid w:val="001E436F"/>
    <w:rsid w:val="001F230F"/>
    <w:rsid w:val="002336FE"/>
    <w:rsid w:val="002478C0"/>
    <w:rsid w:val="0027738A"/>
    <w:rsid w:val="002955D4"/>
    <w:rsid w:val="002B64E8"/>
    <w:rsid w:val="002C06A4"/>
    <w:rsid w:val="002E7BEB"/>
    <w:rsid w:val="00305DE1"/>
    <w:rsid w:val="00307A59"/>
    <w:rsid w:val="00310A2B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3F7941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60940"/>
    <w:rsid w:val="00674570"/>
    <w:rsid w:val="00677DBA"/>
    <w:rsid w:val="00680610"/>
    <w:rsid w:val="006848B6"/>
    <w:rsid w:val="00691A61"/>
    <w:rsid w:val="006B14E5"/>
    <w:rsid w:val="006C4130"/>
    <w:rsid w:val="006D1E3A"/>
    <w:rsid w:val="006E69E0"/>
    <w:rsid w:val="006F1A06"/>
    <w:rsid w:val="00722FAF"/>
    <w:rsid w:val="0073735D"/>
    <w:rsid w:val="007402D2"/>
    <w:rsid w:val="00743E43"/>
    <w:rsid w:val="00777A32"/>
    <w:rsid w:val="007801D7"/>
    <w:rsid w:val="00792ECB"/>
    <w:rsid w:val="007A6C6F"/>
    <w:rsid w:val="007B7ACA"/>
    <w:rsid w:val="007D3445"/>
    <w:rsid w:val="007E64A2"/>
    <w:rsid w:val="007E7FE6"/>
    <w:rsid w:val="007F68D7"/>
    <w:rsid w:val="00801BB5"/>
    <w:rsid w:val="00821B96"/>
    <w:rsid w:val="00830CA2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5B37"/>
    <w:rsid w:val="00B76DFE"/>
    <w:rsid w:val="00BA580E"/>
    <w:rsid w:val="00BC43A6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28D2"/>
    <w:rsid w:val="00D840B4"/>
    <w:rsid w:val="00DB559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4F4F3B72"/>
  <w15:docId w15:val="{84A9EEF7-429E-4D50-A2DA-A7890858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2025-12-15T15:31:00Z</dcterms:created>
  <dcterms:modified xsi:type="dcterms:W3CDTF">2025-12-15T15:31:00Z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MSIP_Label_0839a55c-41b7-435a-93b8-5b74de89c461_Enabled">
    <vt:lpwstr>true</vt:lpwstr>
  </property>
  <property fmtid="{D5CDD505-2E9C-101B-9397-08002B2CF9AE}" pid="26" name="MSIP_Label_0839a55c-41b7-435a-93b8-5b74de89c461_SetDate">
    <vt:lpwstr>2025-12-12T14:24:17Z</vt:lpwstr>
  </property>
  <property fmtid="{D5CDD505-2E9C-101B-9397-08002B2CF9AE}" pid="27" name="MSIP_Label_0839a55c-41b7-435a-93b8-5b74de89c461_Method">
    <vt:lpwstr>Standard</vt:lpwstr>
  </property>
  <property fmtid="{D5CDD505-2E9C-101B-9397-08002B2CF9AE}" pid="28" name="MSIP_Label_0839a55c-41b7-435a-93b8-5b74de89c461_Name">
    <vt:lpwstr>SMIT - Sisemine kasutus.</vt:lpwstr>
  </property>
  <property fmtid="{D5CDD505-2E9C-101B-9397-08002B2CF9AE}" pid="29" name="MSIP_Label_0839a55c-41b7-435a-93b8-5b74de89c461_SiteId">
    <vt:lpwstr>7bae085e-3093-4c05-8334-7a5421e0af07</vt:lpwstr>
  </property>
  <property fmtid="{D5CDD505-2E9C-101B-9397-08002B2CF9AE}" pid="30" name="MSIP_Label_0839a55c-41b7-435a-93b8-5b74de89c461_ActionId">
    <vt:lpwstr>5c713771-26a0-478c-8c66-ff3479b09b87</vt:lpwstr>
  </property>
  <property fmtid="{D5CDD505-2E9C-101B-9397-08002B2CF9AE}" pid="31" name="MSIP_Label_0839a55c-41b7-435a-93b8-5b74de89c461_ContentBits">
    <vt:lpwstr>0</vt:lpwstr>
  </property>
  <property fmtid="{D5CDD505-2E9C-101B-9397-08002B2CF9AE}" pid="32" name="MSIP_Label_0839a55c-41b7-435a-93b8-5b74de89c461_Tag">
    <vt:lpwstr>10, 3, 0, 1</vt:lpwstr>
  </property>
</Properties>
</file>