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C21D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  <w:b/>
          <w:bCs/>
        </w:rPr>
        <w:t>AIG(2025)10</w:t>
      </w:r>
      <w:r w:rsidRPr="00370581">
        <w:rPr>
          <w:rFonts w:ascii="Times New Roman" w:hAnsi="Times New Roman" w:cs="Times New Roman"/>
        </w:rPr>
        <w:br/>
      </w:r>
      <w:r w:rsidRPr="00370581">
        <w:rPr>
          <w:rFonts w:ascii="Times New Roman" w:hAnsi="Times New Roman" w:cs="Times New Roman"/>
          <w:b/>
          <w:bCs/>
        </w:rPr>
        <w:t>7. november 2025</w:t>
      </w:r>
    </w:p>
    <w:p w14:paraId="25C37F1F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  <w:b/>
          <w:bCs/>
        </w:rPr>
        <w:t>Euroopa Nõukogu juurdepääsuteabe töörühm (Access Info Group – AIG)</w:t>
      </w:r>
      <w:r w:rsidRPr="00370581">
        <w:rPr>
          <w:rFonts w:ascii="Times New Roman" w:hAnsi="Times New Roman" w:cs="Times New Roman"/>
        </w:rPr>
        <w:br/>
      </w:r>
      <w:r w:rsidRPr="00370581">
        <w:rPr>
          <w:rFonts w:ascii="Times New Roman" w:hAnsi="Times New Roman" w:cs="Times New Roman"/>
          <w:b/>
          <w:bCs/>
        </w:rPr>
        <w:t>Euroopa Nõukogu ametlikele dokumentidele juurdepääsu konventsioon (CETS nr 205)</w:t>
      </w:r>
    </w:p>
    <w:p w14:paraId="57F07EA9" w14:textId="77777777" w:rsidR="00370581" w:rsidRPr="00370581" w:rsidRDefault="00370581" w:rsidP="00370581">
      <w:pPr>
        <w:rPr>
          <w:rFonts w:ascii="Times New Roman" w:hAnsi="Times New Roman" w:cs="Times New Roman"/>
          <w:b/>
          <w:bCs/>
        </w:rPr>
      </w:pPr>
      <w:r w:rsidRPr="00370581">
        <w:rPr>
          <w:rFonts w:ascii="Times New Roman" w:hAnsi="Times New Roman" w:cs="Times New Roman"/>
          <w:b/>
          <w:bCs/>
        </w:rPr>
        <w:t>Temaatiline seire dokumendihalduse ja säilitamise valdkonnas</w:t>
      </w:r>
    </w:p>
    <w:p w14:paraId="4037EE4A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  <w:b/>
          <w:bCs/>
        </w:rPr>
        <w:t>Küsimustik konventsiooniosalistele</w:t>
      </w:r>
    </w:p>
    <w:p w14:paraId="3CBD5F01" w14:textId="77777777" w:rsidR="00370581" w:rsidRPr="00370581" w:rsidRDefault="00CB5092" w:rsidP="003705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5B04976">
          <v:rect id="_x0000_i1025" style="width:0;height:1.5pt" o:hralign="center" o:hrstd="t" o:hr="t" fillcolor="#a0a0a0" stroked="f"/>
        </w:pict>
      </w:r>
    </w:p>
    <w:p w14:paraId="47F28633" w14:textId="77777777" w:rsidR="00370581" w:rsidRPr="00370581" w:rsidRDefault="00370581" w:rsidP="00370581">
      <w:pPr>
        <w:rPr>
          <w:rFonts w:ascii="Times New Roman" w:hAnsi="Times New Roman" w:cs="Times New Roman"/>
          <w:b/>
          <w:bCs/>
        </w:rPr>
      </w:pPr>
      <w:r w:rsidRPr="00370581">
        <w:rPr>
          <w:rFonts w:ascii="Times New Roman" w:hAnsi="Times New Roman" w:cs="Times New Roman"/>
          <w:b/>
          <w:bCs/>
        </w:rPr>
        <w:t>A. Sissejuhatus</w:t>
      </w:r>
    </w:p>
    <w:p w14:paraId="3E132E64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Euroopa Nõukogu juurdepääsuteabe töörühm (AIG) on lõpetanud Euroopa Nõukogu ametlikele dokumentidele juurdepääsu konventsiooni (CETS nr 205, edaspidi konventsioon) rakendamise lähtehindamise 15 osalisriigis. Samuti on AIG avaldanud oma seisukoha konventsiooni artikli 1 lõike 2 punkti b tähenduses mõiste „ametlik dokument“ määratluse kohta.</w:t>
      </w:r>
    </w:p>
    <w:p w14:paraId="00E78055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AIG jätkab nüüd konventsiooni rakendamise seiret konventsiooni artikli 11 lõike 1 alusel. Käesoleva küsimustiku abil kogub AIG teavet dokumendihalduse ja dokumentide säilitamise korralduse kohta.</w:t>
      </w:r>
    </w:p>
    <w:p w14:paraId="4C32F3BA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Avaliku võimu asutuste valduses olevate dokumentide (vt konventsiooni artikli 1 lõike 2 punkt a) tõhus haldamine ning selgete ja kehtestatud säilitamisreeglite kohaldamine tagab, et dokumendid on olemas ja kergesti kättesaadavad. Seetõttu käsitleb AIG konventsiooni artikli 9 punktide c ja d alusel ametlike dokumentide haldamise ja säilitamise küsimusi.</w:t>
      </w:r>
    </w:p>
    <w:p w14:paraId="59BCFEE9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Vastavalt konventsiooni artikli 11 lõikele 2 ja AIG kodukorra reeglile 30.1 kutsub AIG asjakohast teavet esitama ka valitsusväliseid organisatsioone.</w:t>
      </w:r>
    </w:p>
    <w:p w14:paraId="428C1BDE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Vastused käesolevale küsimustikule koos võimalike lisamaterjalidega tuleb esitada ühes Euroopa Nõukogu ametlikus keeles (inglise või prantsuse keeles).</w:t>
      </w:r>
    </w:p>
    <w:p w14:paraId="1415EAB8" w14:textId="77777777" w:rsidR="00370581" w:rsidRPr="00370581" w:rsidRDefault="00CB5092" w:rsidP="003705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6FEDAE7">
          <v:rect id="_x0000_i1026" style="width:0;height:1.5pt" o:hralign="center" o:hrstd="t" o:hr="t" fillcolor="#a0a0a0" stroked="f"/>
        </w:pict>
      </w:r>
    </w:p>
    <w:p w14:paraId="27DA4ADE" w14:textId="77777777" w:rsidR="00370581" w:rsidRPr="00370581" w:rsidRDefault="00370581" w:rsidP="00370581">
      <w:pPr>
        <w:rPr>
          <w:rFonts w:ascii="Times New Roman" w:hAnsi="Times New Roman" w:cs="Times New Roman"/>
          <w:b/>
          <w:bCs/>
        </w:rPr>
      </w:pPr>
      <w:r w:rsidRPr="00370581">
        <w:rPr>
          <w:rFonts w:ascii="Times New Roman" w:hAnsi="Times New Roman" w:cs="Times New Roman"/>
          <w:b/>
          <w:bCs/>
        </w:rPr>
        <w:t>B. Küsimused</w:t>
      </w:r>
    </w:p>
    <w:p w14:paraId="7C76FF0F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Kuidas on avaliku võimu asutustes reguleeritud dokumentide haldamine, säilitamine ja arhiveerimine? Palun esitage asjaomaste õigusaktide ametlik tõlge ühes Euroopa Nõukogu ametlikus keeles (inglise või prantsuse keeles).</w:t>
      </w:r>
    </w:p>
    <w:p w14:paraId="71C97ADA" w14:textId="4DA6F5EE" w:rsidR="002462DE" w:rsidRPr="002462DE" w:rsidRDefault="002462DE" w:rsidP="002462DE">
      <w:pPr>
        <w:ind w:left="720"/>
        <w:rPr>
          <w:rFonts w:ascii="Times New Roman" w:hAnsi="Times New Roman" w:cs="Times New Roman"/>
          <w:b/>
          <w:bCs/>
        </w:rPr>
      </w:pPr>
      <w:r w:rsidRPr="002462DE">
        <w:rPr>
          <w:rFonts w:ascii="Times New Roman" w:hAnsi="Times New Roman" w:cs="Times New Roman"/>
          <w:b/>
          <w:bCs/>
        </w:rPr>
        <w:t xml:space="preserve">On reguleeritud Eesti Vabariigi seaduste ning asutusesiseste eeskirjade </w:t>
      </w:r>
      <w:r w:rsidR="004306B7">
        <w:rPr>
          <w:rFonts w:ascii="Times New Roman" w:hAnsi="Times New Roman" w:cs="Times New Roman"/>
          <w:b/>
          <w:bCs/>
        </w:rPr>
        <w:t>ja</w:t>
      </w:r>
      <w:r w:rsidRPr="002462DE">
        <w:rPr>
          <w:rFonts w:ascii="Times New Roman" w:hAnsi="Times New Roman" w:cs="Times New Roman"/>
          <w:b/>
          <w:bCs/>
        </w:rPr>
        <w:t xml:space="preserve"> kordadega.</w:t>
      </w:r>
    </w:p>
    <w:p w14:paraId="5C1315E1" w14:textId="1146630F" w:rsidR="0061061A" w:rsidRDefault="00370581" w:rsidP="0061061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Kas kõik avaliku võimu asutuse valduses olevad dokumendid registreeritakse? Kui jah, siis millised andmed dokumentide kohta registrisse kantakse? Kes vastutab dokumentide registreerimise eest? Millisel ajahetkel registreerimine toimub?</w:t>
      </w:r>
    </w:p>
    <w:p w14:paraId="0B6F2013" w14:textId="03D2D203" w:rsidR="0061061A" w:rsidRPr="001D1B28" w:rsidRDefault="0061061A" w:rsidP="0061061A">
      <w:pPr>
        <w:ind w:left="720"/>
        <w:rPr>
          <w:rFonts w:ascii="Times New Roman" w:hAnsi="Times New Roman" w:cs="Times New Roman"/>
          <w:b/>
          <w:bCs/>
        </w:rPr>
      </w:pPr>
      <w:r w:rsidRPr="001D1B28">
        <w:rPr>
          <w:rFonts w:ascii="Times New Roman" w:hAnsi="Times New Roman" w:cs="Times New Roman"/>
          <w:b/>
          <w:bCs/>
        </w:rPr>
        <w:t>Kõiki dokumente ei registreerita. Registrisse kantakse põhiandmed (saatja</w:t>
      </w:r>
      <w:r w:rsidR="001D1B28">
        <w:rPr>
          <w:rFonts w:ascii="Times New Roman" w:hAnsi="Times New Roman" w:cs="Times New Roman"/>
          <w:b/>
          <w:bCs/>
        </w:rPr>
        <w:t xml:space="preserve"> nimi</w:t>
      </w:r>
      <w:r w:rsidRPr="001D1B28">
        <w:rPr>
          <w:rFonts w:ascii="Times New Roman" w:hAnsi="Times New Roman" w:cs="Times New Roman"/>
          <w:b/>
          <w:bCs/>
        </w:rPr>
        <w:t>, kuupäev, dokumendi pealkiri). Dokumendifail lisatakse juhul, kui seda võimaldab Av</w:t>
      </w:r>
      <w:r w:rsidR="001D1B28">
        <w:rPr>
          <w:rFonts w:ascii="Times New Roman" w:hAnsi="Times New Roman" w:cs="Times New Roman"/>
          <w:b/>
          <w:bCs/>
        </w:rPr>
        <w:t>TS</w:t>
      </w:r>
      <w:r w:rsidRPr="001D1B28">
        <w:rPr>
          <w:rFonts w:ascii="Times New Roman" w:hAnsi="Times New Roman" w:cs="Times New Roman"/>
          <w:b/>
          <w:bCs/>
        </w:rPr>
        <w:t xml:space="preserve">. Dokumentide registreerimise eest vastutavad töötajad, kelle </w:t>
      </w:r>
      <w:r w:rsidRPr="001D1B28">
        <w:rPr>
          <w:rFonts w:ascii="Times New Roman" w:hAnsi="Times New Roman" w:cs="Times New Roman"/>
          <w:b/>
          <w:bCs/>
        </w:rPr>
        <w:lastRenderedPageBreak/>
        <w:t>ametiülesa</w:t>
      </w:r>
      <w:r w:rsidR="0014705D">
        <w:rPr>
          <w:rFonts w:ascii="Times New Roman" w:hAnsi="Times New Roman" w:cs="Times New Roman"/>
          <w:b/>
          <w:bCs/>
        </w:rPr>
        <w:t>nne</w:t>
      </w:r>
      <w:r w:rsidRPr="001D1B28">
        <w:rPr>
          <w:rFonts w:ascii="Times New Roman" w:hAnsi="Times New Roman" w:cs="Times New Roman"/>
          <w:b/>
          <w:bCs/>
        </w:rPr>
        <w:t xml:space="preserve"> see on. Registreerimise toimub dokumendi asutusse saabudes esimesel võimalusel. </w:t>
      </w:r>
    </w:p>
    <w:p w14:paraId="09A95C2D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Kas dokumentide registreerimise nõuetest tehakse erandeid nende sisu alusel?</w:t>
      </w:r>
    </w:p>
    <w:p w14:paraId="5E806419" w14:textId="5755CB54" w:rsidR="0061061A" w:rsidRPr="001D1B28" w:rsidRDefault="008D51B6" w:rsidP="0061061A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Jah.</w:t>
      </w:r>
    </w:p>
    <w:p w14:paraId="4141D223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Kas on kehtestatud juhised või poliitikad seoses otse avalikule teenistujale saadetud või temalt saadetud kirjavahetuse registreerimisega?</w:t>
      </w:r>
    </w:p>
    <w:p w14:paraId="775A8A94" w14:textId="75A722F1" w:rsidR="0061061A" w:rsidRPr="001D1B28" w:rsidRDefault="0061061A" w:rsidP="0061061A">
      <w:pPr>
        <w:ind w:left="720"/>
        <w:rPr>
          <w:rFonts w:ascii="Times New Roman" w:hAnsi="Times New Roman" w:cs="Times New Roman"/>
          <w:b/>
          <w:bCs/>
        </w:rPr>
      </w:pPr>
      <w:r w:rsidRPr="001D1B28">
        <w:rPr>
          <w:rFonts w:ascii="Times New Roman" w:hAnsi="Times New Roman" w:cs="Times New Roman"/>
          <w:b/>
          <w:bCs/>
        </w:rPr>
        <w:t xml:space="preserve">Ei. </w:t>
      </w:r>
    </w:p>
    <w:p w14:paraId="15274D81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Kas ametlike dokumentide registrid on avalikud?</w:t>
      </w:r>
    </w:p>
    <w:p w14:paraId="69FED785" w14:textId="206EDD34" w:rsidR="0061061A" w:rsidRPr="001D1B28" w:rsidRDefault="00CB5092" w:rsidP="0061061A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Osaliselt.</w:t>
      </w:r>
    </w:p>
    <w:p w14:paraId="1FD4F79A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Kas elektroonilisi sõnumeid (e-kirjad, SMS-id jne) käsitletakse samamoodi nagu paberdokumente?</w:t>
      </w:r>
    </w:p>
    <w:p w14:paraId="4C6BDF6D" w14:textId="3D175B56" w:rsidR="0061061A" w:rsidRPr="001D1B28" w:rsidRDefault="0061061A" w:rsidP="0061061A">
      <w:pPr>
        <w:ind w:left="720"/>
        <w:rPr>
          <w:rFonts w:ascii="Times New Roman" w:hAnsi="Times New Roman" w:cs="Times New Roman"/>
          <w:b/>
          <w:bCs/>
        </w:rPr>
      </w:pPr>
      <w:r w:rsidRPr="001D1B28">
        <w:rPr>
          <w:rFonts w:ascii="Times New Roman" w:hAnsi="Times New Roman" w:cs="Times New Roman"/>
          <w:b/>
          <w:bCs/>
        </w:rPr>
        <w:t>Ei.</w:t>
      </w:r>
    </w:p>
    <w:p w14:paraId="482B8917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Kas avaliku võimu asutused kasutavad dokumentide registreerimiseks ühist süsteemi või kasutab iga asutus oma süsteemi?</w:t>
      </w:r>
    </w:p>
    <w:p w14:paraId="5D11B4ED" w14:textId="0139678F" w:rsidR="0061061A" w:rsidRPr="001D1B28" w:rsidRDefault="0061061A" w:rsidP="0061061A">
      <w:pPr>
        <w:ind w:left="720"/>
        <w:rPr>
          <w:rFonts w:ascii="Times New Roman" w:hAnsi="Times New Roman" w:cs="Times New Roman"/>
          <w:b/>
          <w:bCs/>
        </w:rPr>
      </w:pPr>
      <w:r w:rsidRPr="001D1B28">
        <w:rPr>
          <w:rFonts w:ascii="Times New Roman" w:hAnsi="Times New Roman" w:cs="Times New Roman"/>
          <w:b/>
          <w:bCs/>
        </w:rPr>
        <w:t xml:space="preserve">Kasutusel on MuIS, </w:t>
      </w:r>
      <w:r w:rsidR="001D1B28">
        <w:rPr>
          <w:rFonts w:ascii="Times New Roman" w:hAnsi="Times New Roman" w:cs="Times New Roman"/>
          <w:b/>
          <w:bCs/>
        </w:rPr>
        <w:t xml:space="preserve">RTIP, SAP, </w:t>
      </w:r>
      <w:r w:rsidRPr="001D1B28">
        <w:rPr>
          <w:rFonts w:ascii="Times New Roman" w:hAnsi="Times New Roman" w:cs="Times New Roman"/>
          <w:b/>
          <w:bCs/>
        </w:rPr>
        <w:t>Webdesktop</w:t>
      </w:r>
      <w:r w:rsidR="001D1B28" w:rsidRPr="001D1B28">
        <w:rPr>
          <w:rFonts w:ascii="Times New Roman" w:hAnsi="Times New Roman" w:cs="Times New Roman"/>
          <w:b/>
          <w:bCs/>
        </w:rPr>
        <w:t>.</w:t>
      </w:r>
    </w:p>
    <w:p w14:paraId="49370F65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Milliseid kriteeriume kohaldavad avaliku võimu asutused ametlike dokumentide säilitamisel? Näiteks millises vormingus ja kus dokumente säilitatakse?</w:t>
      </w:r>
    </w:p>
    <w:p w14:paraId="4F0BBD75" w14:textId="62DC3A74" w:rsidR="0061061A" w:rsidRPr="001D1B28" w:rsidRDefault="0061061A" w:rsidP="0061061A">
      <w:pPr>
        <w:ind w:left="720"/>
        <w:rPr>
          <w:rFonts w:ascii="Times New Roman" w:hAnsi="Times New Roman" w:cs="Times New Roman"/>
          <w:b/>
          <w:bCs/>
        </w:rPr>
      </w:pPr>
      <w:r w:rsidRPr="001D1B28">
        <w:rPr>
          <w:rFonts w:ascii="Times New Roman" w:hAnsi="Times New Roman" w:cs="Times New Roman"/>
          <w:b/>
          <w:bCs/>
        </w:rPr>
        <w:t xml:space="preserve">Säilitatakse elektroonilises süsteemis (MuIS, </w:t>
      </w:r>
      <w:r w:rsidR="001D1B28" w:rsidRPr="001D1B28">
        <w:rPr>
          <w:rFonts w:ascii="Times New Roman" w:hAnsi="Times New Roman" w:cs="Times New Roman"/>
          <w:b/>
          <w:bCs/>
        </w:rPr>
        <w:t xml:space="preserve">RTIP, SAP, </w:t>
      </w:r>
      <w:r w:rsidRPr="001D1B28">
        <w:rPr>
          <w:rFonts w:ascii="Times New Roman" w:hAnsi="Times New Roman" w:cs="Times New Roman"/>
          <w:b/>
          <w:bCs/>
        </w:rPr>
        <w:t>Webdesktop), osa ka paberkandjal.</w:t>
      </w:r>
    </w:p>
    <w:p w14:paraId="60567FF0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Milliseid kriteeriume kohaldavad avaliku võimu asutused dokumentide säilitustähtaegade määramisel ja millised säilitustähtajad on kasutusel?</w:t>
      </w:r>
    </w:p>
    <w:p w14:paraId="26F85EF5" w14:textId="773A7AE2" w:rsidR="0061061A" w:rsidRPr="006C75F0" w:rsidRDefault="006C75F0" w:rsidP="0061061A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Säilitustähtaegade määramisel lähtutakse</w:t>
      </w:r>
      <w:r w:rsidR="0061061A" w:rsidRPr="006C75F0">
        <w:rPr>
          <w:rFonts w:ascii="Times New Roman" w:hAnsi="Times New Roman" w:cs="Times New Roman"/>
          <w:b/>
          <w:bCs/>
        </w:rPr>
        <w:t xml:space="preserve"> </w:t>
      </w:r>
      <w:r w:rsidR="0014705D">
        <w:rPr>
          <w:rFonts w:ascii="Times New Roman" w:hAnsi="Times New Roman" w:cs="Times New Roman"/>
          <w:b/>
          <w:bCs/>
        </w:rPr>
        <w:t xml:space="preserve">Eesti Vabariigi </w:t>
      </w:r>
      <w:r w:rsidRPr="006C75F0">
        <w:rPr>
          <w:rFonts w:ascii="Times New Roman" w:hAnsi="Times New Roman" w:cs="Times New Roman"/>
          <w:b/>
          <w:bCs/>
        </w:rPr>
        <w:t>seaduste</w:t>
      </w:r>
      <w:r>
        <w:rPr>
          <w:rFonts w:ascii="Times New Roman" w:hAnsi="Times New Roman" w:cs="Times New Roman"/>
          <w:b/>
          <w:bCs/>
        </w:rPr>
        <w:t>st</w:t>
      </w:r>
      <w:r w:rsidRPr="006C75F0">
        <w:rPr>
          <w:rFonts w:ascii="Times New Roman" w:hAnsi="Times New Roman" w:cs="Times New Roman"/>
          <w:b/>
          <w:bCs/>
        </w:rPr>
        <w:t xml:space="preserve"> (RPS, ArhS, Muuseumiseadus jne.)</w:t>
      </w:r>
    </w:p>
    <w:p w14:paraId="717709C1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Milliseid kriteeriume kohaldavad avaliku võimu asutused dokumentide arhiivi üleandmisel?</w:t>
      </w:r>
    </w:p>
    <w:p w14:paraId="5DA1EFE3" w14:textId="6EE0C65C" w:rsidR="0061061A" w:rsidRPr="00A1129F" w:rsidRDefault="00A1129F" w:rsidP="0061061A">
      <w:pPr>
        <w:ind w:left="720"/>
        <w:rPr>
          <w:rFonts w:ascii="Times New Roman" w:hAnsi="Times New Roman" w:cs="Times New Roman"/>
          <w:b/>
          <w:bCs/>
        </w:rPr>
      </w:pPr>
      <w:r w:rsidRPr="00A1129F">
        <w:rPr>
          <w:rFonts w:ascii="Times New Roman" w:hAnsi="Times New Roman" w:cs="Times New Roman"/>
          <w:b/>
          <w:bCs/>
        </w:rPr>
        <w:t xml:space="preserve">Ei kohaldata, kuna </w:t>
      </w:r>
      <w:r w:rsidR="0014705D">
        <w:rPr>
          <w:rFonts w:ascii="Times New Roman" w:hAnsi="Times New Roman" w:cs="Times New Roman"/>
          <w:b/>
          <w:bCs/>
        </w:rPr>
        <w:t xml:space="preserve">asutus </w:t>
      </w:r>
      <w:r w:rsidRPr="00A1129F">
        <w:rPr>
          <w:rFonts w:ascii="Times New Roman" w:hAnsi="Times New Roman" w:cs="Times New Roman"/>
          <w:b/>
          <w:bCs/>
        </w:rPr>
        <w:t xml:space="preserve">pole arhiivimoodustaja. </w:t>
      </w:r>
    </w:p>
    <w:p w14:paraId="7EBE1CB5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Milliseid kriteeriume kohaldavad avaliku võimu asutused dokumentide hävitamisel?</w:t>
      </w:r>
    </w:p>
    <w:p w14:paraId="24083E85" w14:textId="14F2118B" w:rsidR="0061061A" w:rsidRPr="00B27054" w:rsidRDefault="0014705D" w:rsidP="0061061A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Kriteeriume kohaldatakse vastavalt Eesti Vabariigi seadustele.</w:t>
      </w:r>
    </w:p>
    <w:p w14:paraId="5E6045A9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Palun kirjeldage dokumendihalduse ja dokumentide säilitamisega seotud kohtupraktikat ja/või praktikat (kohtud, õiguskantsler, teabevolinikud jne).</w:t>
      </w:r>
    </w:p>
    <w:p w14:paraId="22EA2C11" w14:textId="33AA6613" w:rsidR="0061061A" w:rsidRPr="00B27054" w:rsidRDefault="00C54ED7" w:rsidP="0061061A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Puudub.</w:t>
      </w:r>
    </w:p>
    <w:p w14:paraId="59D3481A" w14:textId="77777777" w:rsidR="00E210CB" w:rsidRPr="00370581" w:rsidRDefault="00E210CB">
      <w:pPr>
        <w:rPr>
          <w:rFonts w:ascii="Times New Roman" w:hAnsi="Times New Roman" w:cs="Times New Roman"/>
        </w:rPr>
      </w:pPr>
    </w:p>
    <w:sectPr w:rsidR="00E210CB" w:rsidRPr="0037058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D3632" w14:textId="77777777" w:rsidR="00370581" w:rsidRDefault="00370581" w:rsidP="00370581">
      <w:pPr>
        <w:spacing w:after="0" w:line="240" w:lineRule="auto"/>
      </w:pPr>
      <w:r>
        <w:separator/>
      </w:r>
    </w:p>
  </w:endnote>
  <w:endnote w:type="continuationSeparator" w:id="0">
    <w:p w14:paraId="1EFEC63B" w14:textId="77777777" w:rsidR="00370581" w:rsidRDefault="00370581" w:rsidP="0037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5EF44" w14:textId="77777777" w:rsidR="00370581" w:rsidRDefault="00370581" w:rsidP="00370581">
      <w:pPr>
        <w:spacing w:after="0" w:line="240" w:lineRule="auto"/>
      </w:pPr>
      <w:r>
        <w:separator/>
      </w:r>
    </w:p>
  </w:footnote>
  <w:footnote w:type="continuationSeparator" w:id="0">
    <w:p w14:paraId="58B1CE35" w14:textId="77777777" w:rsidR="00370581" w:rsidRDefault="00370581" w:rsidP="00370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BD5A" w14:textId="13AA0F14" w:rsidR="00370581" w:rsidRDefault="00370581">
    <w:pPr>
      <w:pStyle w:val="Header"/>
    </w:pPr>
    <w:r>
      <w:t>TÕLGE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C67F9"/>
    <w:multiLevelType w:val="multilevel"/>
    <w:tmpl w:val="03C0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525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81"/>
    <w:rsid w:val="000D39C9"/>
    <w:rsid w:val="0014705D"/>
    <w:rsid w:val="001D1B28"/>
    <w:rsid w:val="002462DE"/>
    <w:rsid w:val="00363E16"/>
    <w:rsid w:val="00370581"/>
    <w:rsid w:val="004306B7"/>
    <w:rsid w:val="005C1A9C"/>
    <w:rsid w:val="0061061A"/>
    <w:rsid w:val="006B1739"/>
    <w:rsid w:val="006C75F0"/>
    <w:rsid w:val="008140A3"/>
    <w:rsid w:val="008C4474"/>
    <w:rsid w:val="008D51B6"/>
    <w:rsid w:val="00A1129F"/>
    <w:rsid w:val="00B27054"/>
    <w:rsid w:val="00C54ED7"/>
    <w:rsid w:val="00CB5092"/>
    <w:rsid w:val="00D134AF"/>
    <w:rsid w:val="00E210CB"/>
    <w:rsid w:val="00E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0BD9B83"/>
  <w15:chartTrackingRefBased/>
  <w15:docId w15:val="{22B630DD-D263-4A37-A98F-8502EF63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5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5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5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5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5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5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5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5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5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5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5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0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581"/>
  </w:style>
  <w:style w:type="paragraph" w:styleId="Footer">
    <w:name w:val="footer"/>
    <w:basedOn w:val="Normal"/>
    <w:link w:val="FooterChar"/>
    <w:uiPriority w:val="99"/>
    <w:unhideWhenUsed/>
    <w:rsid w:val="00370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83C3767CBBA46BCE363C0DAFF82A8" ma:contentTypeVersion="13" ma:contentTypeDescription="Loo uus dokument" ma:contentTypeScope="" ma:versionID="9ca25f204594cc0552433ace16c238ad">
  <xsd:schema xmlns:xsd="http://www.w3.org/2001/XMLSchema" xmlns:xs="http://www.w3.org/2001/XMLSchema" xmlns:p="http://schemas.microsoft.com/office/2006/metadata/properties" xmlns:ns2="0ac22517-f789-40a3-8ca2-9d7306aedcd9" targetNamespace="http://schemas.microsoft.com/office/2006/metadata/properties" ma:root="true" ma:fieldsID="fd1d186fad31331c64b2d9e5a8cf7ea8" ns2:_="">
    <xsd:import namespace="0ac22517-f789-40a3-8ca2-9d7306aed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2517-f789-40a3-8ca2-9d7306aed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Sisutüüp"/>
        <xsd:element ref="dc:title" minOccurs="0" maxOccurs="1" ma:index="3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62E9BE-0478-44D2-B69D-4E5D5890A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98023B-A853-4F49-8730-685C369A8B5F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0ac22517-f789-40a3-8ca2-9d7306aedcd9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987CD48-24A3-4FC3-B572-4897BBA0E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22517-f789-40a3-8ca2-9d7306aed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563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Kaskpeit - KUM</dc:creator>
  <cp:keywords/>
  <dc:description/>
  <cp:lastModifiedBy>Dagmar Siida</cp:lastModifiedBy>
  <cp:revision>15</cp:revision>
  <cp:lastPrinted>2026-01-06T13:04:00Z</cp:lastPrinted>
  <dcterms:created xsi:type="dcterms:W3CDTF">2026-01-05T08:54:00Z</dcterms:created>
  <dcterms:modified xsi:type="dcterms:W3CDTF">2026-01-06T13:18:00Z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0x0101005F583C3767CBBA46BCE363C0DAFF82A8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2025-12-15T12:54:17Z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083cd240-a71e-43bc-802a-42477259d5c2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