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56"/>
      </w:tblGrid>
      <w:tr w:rsidR="00462158" w:rsidRPr="00525469" w14:paraId="52865CEA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32AD170B" w14:textId="46C97D2F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hAnsi="Montserrat Light"/>
                <w:sz w:val="24"/>
                <w:szCs w:val="24"/>
              </w:rPr>
              <w:t xml:space="preserve">Narva </w:t>
            </w:r>
            <w:proofErr w:type="spellStart"/>
            <w:r w:rsidRPr="00525469">
              <w:rPr>
                <w:rFonts w:ascii="Montserrat Light" w:hAnsi="Montserrat Light"/>
                <w:sz w:val="24"/>
                <w:szCs w:val="24"/>
              </w:rPr>
              <w:t>Linnavalitsuse</w:t>
            </w:r>
            <w:proofErr w:type="spellEnd"/>
            <w:r w:rsidR="00525469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proofErr w:type="spellStart"/>
            <w:r w:rsidRPr="00525469">
              <w:rPr>
                <w:rFonts w:ascii="Montserrat Light" w:hAnsi="Montserrat Light"/>
                <w:sz w:val="24"/>
                <w:szCs w:val="24"/>
              </w:rPr>
              <w:t>Linnamajandusamet</w:t>
            </w:r>
            <w:proofErr w:type="spellEnd"/>
          </w:p>
        </w:tc>
        <w:tc>
          <w:tcPr>
            <w:tcW w:w="4156" w:type="dxa"/>
            <w:noWrap/>
            <w:vAlign w:val="center"/>
          </w:tcPr>
          <w:p w14:paraId="3559D67E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hyperlink r:id="rId4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linnamajandus@narva.ee</w:t>
              </w:r>
            </w:hyperlink>
          </w:p>
        </w:tc>
      </w:tr>
      <w:tr w:rsidR="00462158" w:rsidRPr="00525469" w14:paraId="2B0B4602" w14:textId="77777777" w:rsidTr="00B2116E">
        <w:trPr>
          <w:trHeight w:val="658"/>
          <w:jc w:val="center"/>
        </w:trPr>
        <w:tc>
          <w:tcPr>
            <w:tcW w:w="5240" w:type="dxa"/>
            <w:noWrap/>
            <w:vAlign w:val="center"/>
          </w:tcPr>
          <w:p w14:paraId="07A75F3E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hAnsi="Montserrat Light"/>
                <w:sz w:val="24"/>
                <w:szCs w:val="24"/>
              </w:rPr>
              <w:t>SM Contact Tech OÜ</w:t>
            </w:r>
          </w:p>
        </w:tc>
        <w:tc>
          <w:tcPr>
            <w:tcW w:w="4156" w:type="dxa"/>
            <w:noWrap/>
            <w:vAlign w:val="center"/>
          </w:tcPr>
          <w:p w14:paraId="3AFD8605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hyperlink r:id="rId5" w:tgtFrame="_top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smcontact@smcontact.eu</w:t>
              </w:r>
            </w:hyperlink>
            <w:r w:rsidRPr="00525469">
              <w:rPr>
                <w:rFonts w:ascii="Montserrat Light" w:hAnsi="Montserrat Light"/>
                <w:sz w:val="24"/>
                <w:szCs w:val="24"/>
              </w:rPr>
              <w:t xml:space="preserve"> </w:t>
            </w:r>
            <w:hyperlink r:id="rId6" w:tgtFrame="_top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orders_smct@smcontact.eu</w:t>
              </w:r>
            </w:hyperlink>
          </w:p>
        </w:tc>
      </w:tr>
      <w:tr w:rsidR="00462158" w:rsidRPr="00525469" w14:paraId="2449FD6C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6A898C8C" w14:textId="77777777" w:rsidR="00462158" w:rsidRPr="00525469" w:rsidRDefault="00462158" w:rsidP="00C550D0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  <w:r w:rsidRPr="00525469">
              <w:rPr>
                <w:rFonts w:ascii="Montserrat Light" w:hAnsi="Montserrat Light"/>
                <w:sz w:val="24"/>
                <w:szCs w:val="24"/>
              </w:rPr>
              <w:t>OÜ Nakro</w:t>
            </w:r>
          </w:p>
        </w:tc>
        <w:tc>
          <w:tcPr>
            <w:tcW w:w="4156" w:type="dxa"/>
            <w:noWrap/>
            <w:vAlign w:val="center"/>
          </w:tcPr>
          <w:p w14:paraId="39E1BE30" w14:textId="77777777" w:rsidR="00462158" w:rsidRPr="00525469" w:rsidRDefault="00462158" w:rsidP="00C550D0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hyperlink r:id="rId7" w:tooltip="NAKRO OÜ: nakro@nakro.ee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nakro@nakro.ee</w:t>
              </w:r>
            </w:hyperlink>
          </w:p>
        </w:tc>
      </w:tr>
      <w:tr w:rsidR="00462158" w:rsidRPr="00525469" w14:paraId="10A50442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458BE4BC" w14:textId="77777777" w:rsidR="00462158" w:rsidRPr="00525469" w:rsidRDefault="00462158" w:rsidP="00C550D0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r w:rsidRPr="00525469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 xml:space="preserve">OÜ </w:t>
            </w:r>
            <w:proofErr w:type="spellStart"/>
            <w:r w:rsidRPr="00525469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Kenkma</w:t>
            </w:r>
            <w:proofErr w:type="spellEnd"/>
          </w:p>
        </w:tc>
        <w:tc>
          <w:tcPr>
            <w:tcW w:w="4156" w:type="dxa"/>
            <w:noWrap/>
            <w:vAlign w:val="center"/>
          </w:tcPr>
          <w:p w14:paraId="22D2EB99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  <w:u w:val="single"/>
              </w:rPr>
            </w:pPr>
            <w:hyperlink r:id="rId8" w:tooltip="KENKMA OÜ: brokk@hot.ee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brokk@hot.ee</w:t>
              </w:r>
            </w:hyperlink>
          </w:p>
        </w:tc>
      </w:tr>
      <w:tr w:rsidR="00B2116E" w:rsidRPr="00525469" w14:paraId="4C7B158C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1190C473" w14:textId="1B8C2F61" w:rsidR="00B2116E" w:rsidRPr="00525469" w:rsidRDefault="00B2116E" w:rsidP="00C550D0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</w:pPr>
            <w:r w:rsidRPr="00B2116E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SYSTEMAIR AS</w:t>
            </w:r>
          </w:p>
        </w:tc>
        <w:tc>
          <w:tcPr>
            <w:tcW w:w="4156" w:type="dxa"/>
            <w:noWrap/>
            <w:vAlign w:val="center"/>
          </w:tcPr>
          <w:p w14:paraId="79CD1A69" w14:textId="0E74321B" w:rsidR="00B2116E" w:rsidRPr="00B2116E" w:rsidRDefault="00B2116E" w:rsidP="00C550D0">
            <w:pPr>
              <w:rPr>
                <w:rFonts w:ascii="Montserrat Light" w:hAnsi="Montserrat Light"/>
                <w:sz w:val="24"/>
                <w:szCs w:val="24"/>
              </w:rPr>
            </w:pPr>
            <w:hyperlink r:id="rId9" w:history="1">
              <w:r w:rsidRPr="00B2116E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systemair@systemair.ee</w:t>
              </w:r>
            </w:hyperlink>
            <w:r w:rsidRPr="00B2116E">
              <w:rPr>
                <w:rFonts w:ascii="Montserrat Light" w:hAnsi="Montserrat Light"/>
                <w:sz w:val="24"/>
                <w:szCs w:val="24"/>
              </w:rPr>
              <w:t xml:space="preserve"> </w:t>
            </w:r>
          </w:p>
        </w:tc>
      </w:tr>
      <w:tr w:rsidR="00462158" w:rsidRPr="00525469" w14:paraId="0A807F40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25A109E1" w14:textId="44BFF8CD" w:rsidR="00462158" w:rsidRPr="00525469" w:rsidRDefault="00886E93" w:rsidP="00C550D0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525469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et-EE"/>
                <w14:ligatures w14:val="none"/>
              </w:rPr>
              <w:t>Viru Elektrivõrgud OÜ</w:t>
            </w:r>
          </w:p>
        </w:tc>
        <w:tc>
          <w:tcPr>
            <w:tcW w:w="4156" w:type="dxa"/>
            <w:noWrap/>
            <w:vAlign w:val="center"/>
          </w:tcPr>
          <w:p w14:paraId="2E04D588" w14:textId="63E50472" w:rsidR="00462158" w:rsidRPr="00525469" w:rsidRDefault="00886E93" w:rsidP="00886E93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nl-NL"/>
              </w:rPr>
            </w:pPr>
            <w:hyperlink r:id="rId10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  <w:lang w:val="nl-NL"/>
                </w:rPr>
                <w:t>info@viruev.ee</w:t>
              </w:r>
            </w:hyperlink>
          </w:p>
        </w:tc>
      </w:tr>
      <w:tr w:rsidR="00462158" w:rsidRPr="00525469" w14:paraId="44514283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7E9E809B" w14:textId="77777777" w:rsidR="00462158" w:rsidRPr="00525469" w:rsidRDefault="00462158" w:rsidP="00C550D0">
            <w:pPr>
              <w:spacing w:line="240" w:lineRule="auto"/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et-EE"/>
                <w14:ligatures w14:val="none"/>
              </w:rPr>
            </w:pPr>
            <w:r w:rsidRPr="00525469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:lang w:val="et-EE"/>
                <w14:ligatures w14:val="none"/>
              </w:rPr>
              <w:t>AS Narva Vesi</w:t>
            </w:r>
          </w:p>
        </w:tc>
        <w:tc>
          <w:tcPr>
            <w:tcW w:w="4156" w:type="dxa"/>
            <w:noWrap/>
            <w:vAlign w:val="center"/>
          </w:tcPr>
          <w:p w14:paraId="21B8A9A7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  <w:lang w:val="et-EE"/>
              </w:rPr>
            </w:pPr>
            <w:hyperlink r:id="rId11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  <w:lang w:val="et-EE"/>
                </w:rPr>
                <w:t>info@narvavesi.ee</w:t>
              </w:r>
            </w:hyperlink>
          </w:p>
        </w:tc>
      </w:tr>
      <w:tr w:rsidR="00462158" w:rsidRPr="00525469" w14:paraId="084A9F1B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7C716311" w14:textId="77777777" w:rsidR="00462158" w:rsidRPr="00525469" w:rsidRDefault="00462158" w:rsidP="00C550D0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  <w:r w:rsidRPr="00525469">
              <w:rPr>
                <w:rFonts w:ascii="Montserrat Light" w:hAnsi="Montserrat Light"/>
                <w:sz w:val="24"/>
                <w:szCs w:val="24"/>
                <w:lang w:val="et-EE"/>
              </w:rPr>
              <w:t>AS Narva Soojusvõrk</w:t>
            </w:r>
          </w:p>
        </w:tc>
        <w:tc>
          <w:tcPr>
            <w:tcW w:w="4156" w:type="dxa"/>
            <w:noWrap/>
            <w:vAlign w:val="center"/>
          </w:tcPr>
          <w:p w14:paraId="24F28E52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  <w:lang w:val="et-EE"/>
              </w:rPr>
            </w:pPr>
            <w:hyperlink r:id="rId12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  <w:lang w:val="et-EE"/>
                </w:rPr>
                <w:t>narvasoojus@energia.ee</w:t>
              </w:r>
            </w:hyperlink>
          </w:p>
        </w:tc>
      </w:tr>
      <w:tr w:rsidR="00462158" w:rsidRPr="00525469" w14:paraId="5CD4BBF7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31C694F1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  <w:lang w:val="et-EE"/>
              </w:rPr>
            </w:pPr>
            <w:r w:rsidRPr="00525469">
              <w:rPr>
                <w:rFonts w:ascii="Montserrat Light" w:hAnsi="Montserrat Light"/>
                <w:sz w:val="24"/>
                <w:szCs w:val="24"/>
                <w:lang w:val="et-EE"/>
              </w:rPr>
              <w:t>AS Gaasivõrk</w:t>
            </w:r>
          </w:p>
        </w:tc>
        <w:tc>
          <w:tcPr>
            <w:tcW w:w="4156" w:type="dxa"/>
            <w:noWrap/>
            <w:vAlign w:val="center"/>
          </w:tcPr>
          <w:p w14:paraId="2A4CBBFE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  <w:u w:val="single"/>
                <w:lang w:val="et-EE"/>
              </w:rPr>
            </w:pPr>
            <w:hyperlink r:id="rId13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  <w:lang w:val="et-EE"/>
                </w:rPr>
                <w:t>gaasivork@gaas.ee</w:t>
              </w:r>
            </w:hyperlink>
          </w:p>
        </w:tc>
      </w:tr>
      <w:tr w:rsidR="00462158" w:rsidRPr="00525469" w14:paraId="3BE5424A" w14:textId="77777777" w:rsidTr="00B2116E">
        <w:trPr>
          <w:trHeight w:val="476"/>
          <w:jc w:val="center"/>
        </w:trPr>
        <w:tc>
          <w:tcPr>
            <w:tcW w:w="5240" w:type="dxa"/>
            <w:noWrap/>
            <w:vAlign w:val="center"/>
          </w:tcPr>
          <w:p w14:paraId="683BD183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hAnsi="Montserrat Light"/>
                <w:sz w:val="24"/>
                <w:szCs w:val="24"/>
              </w:rPr>
              <w:t>Telia Eesti AS</w:t>
            </w:r>
          </w:p>
        </w:tc>
        <w:tc>
          <w:tcPr>
            <w:tcW w:w="4156" w:type="dxa"/>
            <w:noWrap/>
            <w:vAlign w:val="center"/>
          </w:tcPr>
          <w:p w14:paraId="59E1862D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  <w:lang w:val="et-EE"/>
              </w:rPr>
            </w:pPr>
            <w:hyperlink r:id="rId14" w:tooltip="TELIA EESTI AS: info@telia.ee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info@telia.ee</w:t>
              </w:r>
            </w:hyperlink>
          </w:p>
        </w:tc>
      </w:tr>
      <w:tr w:rsidR="00462158" w:rsidRPr="00525469" w14:paraId="29F998FA" w14:textId="77777777" w:rsidTr="00B211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9FF2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hAnsi="Montserrat Light"/>
                <w:sz w:val="24"/>
                <w:szCs w:val="24"/>
              </w:rPr>
              <w:t>Päästeamet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B54B" w14:textId="77777777" w:rsidR="00462158" w:rsidRPr="00525469" w:rsidRDefault="00462158" w:rsidP="009770B8">
            <w:pPr>
              <w:spacing w:after="0" w:line="276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  <w:hyperlink r:id="rId15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  <w:lang w:val="et-EE"/>
                </w:rPr>
                <w:t>info@paasteamet.ee</w:t>
              </w:r>
            </w:hyperlink>
          </w:p>
          <w:p w14:paraId="0792E8CC" w14:textId="77777777" w:rsidR="00462158" w:rsidRPr="00525469" w:rsidRDefault="00462158" w:rsidP="009770B8">
            <w:pPr>
              <w:tabs>
                <w:tab w:val="left" w:pos="6663"/>
              </w:tabs>
              <w:spacing w:before="100" w:beforeAutospacing="1" w:after="0" w:line="276" w:lineRule="auto"/>
              <w:contextualSpacing/>
              <w:jc w:val="both"/>
              <w:rPr>
                <w:rFonts w:ascii="Montserrat Light" w:hAnsi="Montserrat Light"/>
                <w:sz w:val="24"/>
                <w:szCs w:val="24"/>
                <w:lang w:val="et-EE"/>
              </w:rPr>
            </w:pPr>
            <w:hyperlink r:id="rId16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  <w:lang w:val="et-EE"/>
                </w:rPr>
                <w:t>ida@paasteamet.ee</w:t>
              </w:r>
            </w:hyperlink>
          </w:p>
        </w:tc>
      </w:tr>
      <w:tr w:rsidR="00462158" w:rsidRPr="00525469" w14:paraId="4E9BCE5A" w14:textId="77777777" w:rsidTr="00B211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E7181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eastAsia="Times New Roman" w:hAnsi="Montserrat Light" w:cs="Times New Roman"/>
                <w:color w:val="000000"/>
                <w:kern w:val="0"/>
                <w:sz w:val="24"/>
                <w:szCs w:val="24"/>
                <w14:ligatures w14:val="none"/>
              </w:rPr>
              <w:t>Kaitseministeerium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5508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hyperlink r:id="rId17" w:history="1">
              <w:r w:rsidRPr="00525469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info@kaitseministeerium.ee</w:t>
              </w:r>
            </w:hyperlink>
          </w:p>
        </w:tc>
      </w:tr>
      <w:tr w:rsidR="00462158" w:rsidRPr="00525469" w14:paraId="337BD35F" w14:textId="77777777" w:rsidTr="00B211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203F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proofErr w:type="spellStart"/>
            <w:r w:rsidRPr="00525469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Politsei</w:t>
            </w:r>
            <w:proofErr w:type="spellEnd"/>
            <w:r w:rsidRPr="00525469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 xml:space="preserve">- ja </w:t>
            </w:r>
            <w:proofErr w:type="spellStart"/>
            <w:r w:rsidRPr="00525469">
              <w:rPr>
                <w:rFonts w:ascii="Montserrat Light" w:eastAsia="Times New Roman" w:hAnsi="Montserrat Light" w:cs="Times New Roman"/>
                <w:kern w:val="0"/>
                <w:sz w:val="24"/>
                <w:szCs w:val="24"/>
                <w14:ligatures w14:val="none"/>
              </w:rPr>
              <w:t>Piirivalveamet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9EAA7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hyperlink r:id="rId18" w:history="1">
              <w:r w:rsidRPr="00525469">
                <w:rPr>
                  <w:rStyle w:val="Hyperlink"/>
                  <w:rFonts w:ascii="Montserrat Light" w:eastAsia="Times New Roman" w:hAnsi="Montserrat Light" w:cs="Calibri"/>
                  <w:kern w:val="0"/>
                  <w:sz w:val="24"/>
                  <w:szCs w:val="24"/>
                  <w14:ligatures w14:val="none"/>
                </w:rPr>
                <w:t>ida@politsei.ee</w:t>
              </w:r>
            </w:hyperlink>
          </w:p>
        </w:tc>
      </w:tr>
      <w:tr w:rsidR="00462158" w:rsidRPr="00525469" w14:paraId="4F7CEF2E" w14:textId="77777777" w:rsidTr="00B211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C106" w14:textId="77777777" w:rsidR="00462158" w:rsidRPr="00525469" w:rsidRDefault="00462158" w:rsidP="00C550D0">
            <w:pPr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hAnsi="Montserrat Light"/>
                <w:sz w:val="24"/>
                <w:szCs w:val="24"/>
                <w:lang w:val="et-EE"/>
              </w:rPr>
              <w:t>Maa- ja Ruumiamet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D108" w14:textId="77777777" w:rsidR="00462158" w:rsidRPr="00525469" w:rsidRDefault="00462158" w:rsidP="00C550D0">
            <w:pPr>
              <w:spacing w:line="276" w:lineRule="auto"/>
              <w:rPr>
                <w:rFonts w:ascii="Montserrat Light" w:hAnsi="Montserrat Light"/>
                <w:sz w:val="24"/>
                <w:szCs w:val="24"/>
                <w:lang w:val="nl-NL"/>
              </w:rPr>
            </w:pPr>
            <w:hyperlink r:id="rId19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  <w:lang w:val="nl-NL"/>
                </w:rPr>
                <w:t>maaruum@maaruum.ee</w:t>
              </w:r>
            </w:hyperlink>
          </w:p>
        </w:tc>
      </w:tr>
      <w:tr w:rsidR="00462158" w:rsidRPr="00525469" w14:paraId="022027BF" w14:textId="77777777" w:rsidTr="00B211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0984C" w14:textId="5E047E9C" w:rsidR="00462158" w:rsidRPr="00525469" w:rsidRDefault="0045650F" w:rsidP="00C550D0">
            <w:pPr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hAnsi="Montserrat Light"/>
                <w:sz w:val="24"/>
                <w:szCs w:val="24"/>
              </w:rPr>
              <w:t>OÜ Skivers Hides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5441" w14:textId="6FF67AF0" w:rsidR="00462158" w:rsidRPr="00525469" w:rsidRDefault="0045650F" w:rsidP="00C550D0">
            <w:pPr>
              <w:rPr>
                <w:rFonts w:ascii="Montserrat Light" w:hAnsi="Montserrat Light"/>
                <w:sz w:val="24"/>
                <w:szCs w:val="24"/>
                <w:lang w:val="ru-RU"/>
              </w:rPr>
            </w:pPr>
            <w:hyperlink r:id="rId20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sh@skivers.ee</w:t>
              </w:r>
            </w:hyperlink>
            <w:r w:rsidRPr="00525469">
              <w:rPr>
                <w:rFonts w:ascii="Montserrat Light" w:hAnsi="Montserrat Light"/>
                <w:sz w:val="24"/>
                <w:szCs w:val="24"/>
                <w:lang w:val="ru-RU"/>
              </w:rPr>
              <w:t xml:space="preserve"> </w:t>
            </w:r>
          </w:p>
        </w:tc>
      </w:tr>
      <w:tr w:rsidR="00462158" w:rsidRPr="00525469" w14:paraId="23BFDD20" w14:textId="77777777" w:rsidTr="00B2116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16D9B" w14:textId="511C98A1" w:rsidR="00462158" w:rsidRPr="00525469" w:rsidRDefault="00D06507" w:rsidP="00C550D0">
            <w:pPr>
              <w:spacing w:line="240" w:lineRule="auto"/>
              <w:rPr>
                <w:rFonts w:ascii="Montserrat Light" w:hAnsi="Montserrat Light"/>
                <w:sz w:val="24"/>
                <w:szCs w:val="24"/>
              </w:rPr>
            </w:pPr>
            <w:r w:rsidRPr="00525469">
              <w:rPr>
                <w:rFonts w:ascii="Montserrat Light" w:eastAsia="Calibri" w:hAnsi="Montserrat Light"/>
                <w:sz w:val="24"/>
                <w:szCs w:val="24"/>
              </w:rPr>
              <w:t xml:space="preserve">SA Ida-Viru </w:t>
            </w:r>
            <w:proofErr w:type="spellStart"/>
            <w:r w:rsidRPr="00525469">
              <w:rPr>
                <w:rFonts w:ascii="Montserrat Light" w:eastAsia="Calibri" w:hAnsi="Montserrat Light"/>
                <w:sz w:val="24"/>
                <w:szCs w:val="24"/>
              </w:rPr>
              <w:t>Investeeringute</w:t>
            </w:r>
            <w:proofErr w:type="spellEnd"/>
            <w:r w:rsidRPr="00525469">
              <w:rPr>
                <w:rFonts w:ascii="Montserrat Light" w:eastAsia="Calibri" w:hAnsi="Montserrat Light"/>
                <w:sz w:val="24"/>
                <w:szCs w:val="24"/>
              </w:rPr>
              <w:t xml:space="preserve"> </w:t>
            </w:r>
            <w:proofErr w:type="spellStart"/>
            <w:r w:rsidRPr="00525469">
              <w:rPr>
                <w:rFonts w:ascii="Montserrat Light" w:eastAsia="Calibri" w:hAnsi="Montserrat Light"/>
                <w:sz w:val="24"/>
                <w:szCs w:val="24"/>
              </w:rPr>
              <w:t>Agentuur</w:t>
            </w:r>
            <w:proofErr w:type="spellEnd"/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69507" w14:textId="4CA3CCBB" w:rsidR="00462158" w:rsidRPr="00525469" w:rsidRDefault="00D06507" w:rsidP="00C550D0">
            <w:pPr>
              <w:spacing w:line="240" w:lineRule="auto"/>
              <w:rPr>
                <w:rFonts w:ascii="Montserrat Light" w:hAnsi="Montserrat Light"/>
                <w:sz w:val="24"/>
                <w:szCs w:val="24"/>
                <w:lang w:val="et-EE"/>
              </w:rPr>
            </w:pPr>
            <w:hyperlink r:id="rId21" w:history="1">
              <w:r w:rsidRPr="00525469">
                <w:rPr>
                  <w:rStyle w:val="Hyperlink"/>
                  <w:rFonts w:ascii="Montserrat Light" w:hAnsi="Montserrat Light"/>
                  <w:sz w:val="24"/>
                  <w:szCs w:val="24"/>
                </w:rPr>
                <w:t>info@ivia.ee</w:t>
              </w:r>
            </w:hyperlink>
          </w:p>
        </w:tc>
      </w:tr>
    </w:tbl>
    <w:p w14:paraId="100A6176" w14:textId="193F7661" w:rsidR="00B33167" w:rsidRPr="00462158" w:rsidRDefault="00B33167" w:rsidP="00280FDE"/>
    <w:sectPr w:rsidR="00B33167" w:rsidRPr="004621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7"/>
    <w:rsid w:val="00280FDE"/>
    <w:rsid w:val="003C6043"/>
    <w:rsid w:val="0045650F"/>
    <w:rsid w:val="00462158"/>
    <w:rsid w:val="00525469"/>
    <w:rsid w:val="00886E93"/>
    <w:rsid w:val="009770B8"/>
    <w:rsid w:val="00B2116E"/>
    <w:rsid w:val="00B33167"/>
    <w:rsid w:val="00D06507"/>
    <w:rsid w:val="00D8650B"/>
    <w:rsid w:val="00E07FD4"/>
    <w:rsid w:val="00E249A9"/>
    <w:rsid w:val="00E31D20"/>
    <w:rsid w:val="00EE432E"/>
    <w:rsid w:val="00E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128F"/>
  <w15:chartTrackingRefBased/>
  <w15:docId w15:val="{46F3691C-E5FD-4C25-ADAD-ED1460A7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9A9"/>
    <w:rPr>
      <w:color w:val="0000FF"/>
      <w:u w:val="single"/>
    </w:rPr>
  </w:style>
  <w:style w:type="character" w:customStyle="1" w:styleId="fontstyle01">
    <w:name w:val="fontstyle01"/>
    <w:basedOn w:val="DefaultParagraphFont"/>
    <w:rsid w:val="00EE680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k@hot.ee" TargetMode="External"/><Relationship Id="rId13" Type="http://schemas.openxmlformats.org/officeDocument/2006/relationships/hyperlink" Target="mailto:gaasivork@gaas.ee" TargetMode="External"/><Relationship Id="rId18" Type="http://schemas.openxmlformats.org/officeDocument/2006/relationships/hyperlink" Target="mailto:ida@politsei.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ivia.ee" TargetMode="External"/><Relationship Id="rId7" Type="http://schemas.openxmlformats.org/officeDocument/2006/relationships/hyperlink" Target="mailto:nakro@nakro.ee" TargetMode="External"/><Relationship Id="rId12" Type="http://schemas.openxmlformats.org/officeDocument/2006/relationships/hyperlink" Target="mailto:narvasoojus@energia.ee" TargetMode="External"/><Relationship Id="rId17" Type="http://schemas.openxmlformats.org/officeDocument/2006/relationships/hyperlink" Target="mailto:info@kaitseministeerium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da@paasteamet.ee" TargetMode="External"/><Relationship Id="rId20" Type="http://schemas.openxmlformats.org/officeDocument/2006/relationships/hyperlink" Target="mailto:sh@skivers.ee" TargetMode="External"/><Relationship Id="rId1" Type="http://schemas.openxmlformats.org/officeDocument/2006/relationships/styles" Target="styles.xml"/><Relationship Id="rId6" Type="http://schemas.openxmlformats.org/officeDocument/2006/relationships/hyperlink" Target="mailto:orders_smct@smcontact.eu" TargetMode="External"/><Relationship Id="rId11" Type="http://schemas.openxmlformats.org/officeDocument/2006/relationships/hyperlink" Target="mailto:info@narvavesi.ee" TargetMode="External"/><Relationship Id="rId5" Type="http://schemas.openxmlformats.org/officeDocument/2006/relationships/hyperlink" Target="mailto:smcontact@smcontact.eu" TargetMode="External"/><Relationship Id="rId15" Type="http://schemas.openxmlformats.org/officeDocument/2006/relationships/hyperlink" Target="mailto:info@paasteamet.e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viruev.ee" TargetMode="External"/><Relationship Id="rId19" Type="http://schemas.openxmlformats.org/officeDocument/2006/relationships/hyperlink" Target="https://www.maaruum.ee/" TargetMode="External"/><Relationship Id="rId4" Type="http://schemas.openxmlformats.org/officeDocument/2006/relationships/hyperlink" Target="mailto:linnamajandus@narva.ee" TargetMode="External"/><Relationship Id="rId9" Type="http://schemas.openxmlformats.org/officeDocument/2006/relationships/hyperlink" Target="mailto:systemair@systemair.ee" TargetMode="External"/><Relationship Id="rId14" Type="http://schemas.openxmlformats.org/officeDocument/2006/relationships/hyperlink" Target="mailto:info@telia.e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13</cp:revision>
  <dcterms:created xsi:type="dcterms:W3CDTF">2024-04-03T07:02:00Z</dcterms:created>
  <dcterms:modified xsi:type="dcterms:W3CDTF">2025-11-26T08:18:00Z</dcterms:modified>
</cp:coreProperties>
</file>